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556" w:rsidRDefault="00EE5E96">
      <w:pPr>
        <w:rPr>
          <w:rFonts w:ascii="Comic Sans MS" w:eastAsia="Comic Sans MS" w:hAnsi="Comic Sans MS" w:cs="Comic Sans MS"/>
        </w:rPr>
      </w:pPr>
      <w:bookmarkStart w:id="0" w:name="_GoBack"/>
      <w:bookmarkEnd w:id="0"/>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noProof/>
        </w:rPr>
        <w:drawing>
          <wp:anchor distT="114300" distB="114300" distL="114300" distR="114300" simplePos="0" relativeHeight="251659264" behindDoc="0" locked="0" layoutInCell="1" hidden="0" allowOverlap="1">
            <wp:simplePos x="0" y="0"/>
            <wp:positionH relativeFrom="column">
              <wp:posOffset>4743450</wp:posOffset>
            </wp:positionH>
            <wp:positionV relativeFrom="paragraph">
              <wp:posOffset>114300</wp:posOffset>
            </wp:positionV>
            <wp:extent cx="1314450" cy="766763"/>
            <wp:effectExtent l="0" t="0" r="0" b="0"/>
            <wp:wrapSquare wrapText="bothSides" distT="114300" distB="11430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14450" cy="766763"/>
                    </a:xfrm>
                    <a:prstGeom prst="rect">
                      <a:avLst/>
                    </a:prstGeom>
                    <a:ln/>
                  </pic:spPr>
                </pic:pic>
              </a:graphicData>
            </a:graphic>
          </wp:anchor>
        </w:drawing>
      </w:r>
    </w:p>
    <w:p w:rsidR="009A0556" w:rsidRDefault="00EE5E96">
      <w:pPr>
        <w:rPr>
          <w:rFonts w:ascii="Comic Sans MS" w:eastAsia="Comic Sans MS" w:hAnsi="Comic Sans MS" w:cs="Comic Sans MS"/>
          <w:sz w:val="24"/>
          <w:szCs w:val="24"/>
        </w:rPr>
      </w:pPr>
      <w:r>
        <w:rPr>
          <w:rFonts w:ascii="Comic Sans MS" w:eastAsia="Comic Sans MS" w:hAnsi="Comic Sans MS" w:cs="Comic Sans MS"/>
          <w:sz w:val="24"/>
          <w:szCs w:val="24"/>
        </w:rPr>
        <w:t>Dear Parent(s),</w:t>
      </w:r>
    </w:p>
    <w:p w:rsidR="009A0556" w:rsidRDefault="00EE5E96">
      <w:pPr>
        <w:pBdr>
          <w:top w:val="nil"/>
          <w:left w:val="nil"/>
          <w:bottom w:val="nil"/>
          <w:right w:val="nil"/>
          <w:between w:val="nil"/>
        </w:pBdr>
        <w:spacing w:line="240" w:lineRule="auto"/>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ab/>
        <w:t xml:space="preserve">Welcome back!  It’s that time of the year again!  We are off to another exciting year of learning. </w:t>
      </w:r>
      <w:r>
        <w:rPr>
          <w:rFonts w:ascii="Comic Sans MS" w:eastAsia="Comic Sans MS" w:hAnsi="Comic Sans MS" w:cs="Comic Sans MS"/>
          <w:sz w:val="24"/>
          <w:szCs w:val="24"/>
        </w:rPr>
        <w:t>I am ecstatic to have your child as a student in my classroom this year.</w:t>
      </w:r>
      <w:r>
        <w:rPr>
          <w:rFonts w:ascii="Comic Sans MS" w:eastAsia="Comic Sans MS" w:hAnsi="Comic Sans MS" w:cs="Comic Sans MS"/>
          <w:color w:val="000000"/>
          <w:sz w:val="24"/>
          <w:szCs w:val="24"/>
        </w:rPr>
        <w:t xml:space="preserve">  This year has come with many unexpected surprise</w:t>
      </w:r>
      <w:r>
        <w:rPr>
          <w:rFonts w:ascii="Comic Sans MS" w:eastAsia="Comic Sans MS" w:hAnsi="Comic Sans MS" w:cs="Comic Sans MS"/>
          <w:sz w:val="24"/>
          <w:szCs w:val="24"/>
        </w:rPr>
        <w:t>s, but one thing that hasn’t changed is that h</w:t>
      </w:r>
      <w:r>
        <w:rPr>
          <w:rFonts w:ascii="Comic Sans MS" w:eastAsia="Comic Sans MS" w:hAnsi="Comic Sans MS" w:cs="Comic Sans MS"/>
          <w:color w:val="000000"/>
          <w:sz w:val="24"/>
          <w:szCs w:val="24"/>
        </w:rPr>
        <w:t xml:space="preserve">ere at Highlands, we strive for excellence in order to obtain success. I am looking forward to </w:t>
      </w:r>
      <w:r>
        <w:rPr>
          <w:rFonts w:ascii="Comic Sans MS" w:eastAsia="Comic Sans MS" w:hAnsi="Comic Sans MS" w:cs="Comic Sans MS"/>
          <w:sz w:val="24"/>
          <w:szCs w:val="24"/>
        </w:rPr>
        <w:t xml:space="preserve">working with </w:t>
      </w:r>
      <w:r>
        <w:rPr>
          <w:rFonts w:ascii="Comic Sans MS" w:eastAsia="Comic Sans MS" w:hAnsi="Comic Sans MS" w:cs="Comic Sans MS"/>
          <w:color w:val="000000"/>
          <w:sz w:val="24"/>
          <w:szCs w:val="24"/>
        </w:rPr>
        <w:t>each one of</w:t>
      </w:r>
      <w:r>
        <w:rPr>
          <w:rFonts w:ascii="Comic Sans MS" w:eastAsia="Comic Sans MS" w:hAnsi="Comic Sans MS" w:cs="Comic Sans MS"/>
          <w:sz w:val="24"/>
          <w:szCs w:val="24"/>
        </w:rPr>
        <w:t xml:space="preserve"> my</w:t>
      </w:r>
      <w:r>
        <w:rPr>
          <w:rFonts w:ascii="Comic Sans MS" w:eastAsia="Comic Sans MS" w:hAnsi="Comic Sans MS" w:cs="Comic Sans MS"/>
          <w:color w:val="000000"/>
          <w:sz w:val="24"/>
          <w:szCs w:val="24"/>
        </w:rPr>
        <w:t xml:space="preserve"> students wh</w:t>
      </w:r>
      <w:r>
        <w:rPr>
          <w:rFonts w:ascii="Comic Sans MS" w:eastAsia="Comic Sans MS" w:hAnsi="Comic Sans MS" w:cs="Comic Sans MS"/>
          <w:sz w:val="24"/>
          <w:szCs w:val="24"/>
        </w:rPr>
        <w:t>ether in person or remotely</w:t>
      </w:r>
      <w:r>
        <w:rPr>
          <w:rFonts w:ascii="Comic Sans MS" w:eastAsia="Comic Sans MS" w:hAnsi="Comic Sans MS" w:cs="Comic Sans MS"/>
          <w:color w:val="000000"/>
          <w:sz w:val="24"/>
          <w:szCs w:val="24"/>
        </w:rPr>
        <w:t xml:space="preserve">. This year will be challenging however, I will </w:t>
      </w:r>
      <w:r>
        <w:rPr>
          <w:rFonts w:ascii="Comic Sans MS" w:eastAsia="Comic Sans MS" w:hAnsi="Comic Sans MS" w:cs="Comic Sans MS"/>
          <w:sz w:val="24"/>
          <w:szCs w:val="24"/>
        </w:rPr>
        <w:t>d</w:t>
      </w:r>
      <w:r>
        <w:rPr>
          <w:rFonts w:ascii="Comic Sans MS" w:eastAsia="Comic Sans MS" w:hAnsi="Comic Sans MS" w:cs="Comic Sans MS"/>
          <w:sz w:val="24"/>
          <w:szCs w:val="24"/>
        </w:rPr>
        <w:t>o my best to</w:t>
      </w:r>
      <w:r>
        <w:rPr>
          <w:rFonts w:ascii="Comic Sans MS" w:eastAsia="Comic Sans MS" w:hAnsi="Comic Sans MS" w:cs="Comic Sans MS"/>
          <w:color w:val="000000"/>
          <w:sz w:val="24"/>
          <w:szCs w:val="24"/>
        </w:rPr>
        <w:t xml:space="preserve"> make their learning experience interesting and enjoyable. The activities planned will help to develop the academic, social, and creative skills of each student.</w:t>
      </w:r>
    </w:p>
    <w:p w:rsidR="009A0556" w:rsidRDefault="00EE5E96">
      <w:pPr>
        <w:pBdr>
          <w:top w:val="nil"/>
          <w:left w:val="nil"/>
          <w:bottom w:val="nil"/>
          <w:right w:val="nil"/>
          <w:between w:val="nil"/>
        </w:pBdr>
        <w:spacing w:line="240" w:lineRule="auto"/>
        <w:ind w:firstLine="72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I believe parent </w:t>
      </w:r>
      <w:r>
        <w:rPr>
          <w:rFonts w:ascii="Comic Sans MS" w:eastAsia="Comic Sans MS" w:hAnsi="Comic Sans MS" w:cs="Comic Sans MS"/>
          <w:sz w:val="24"/>
          <w:szCs w:val="24"/>
        </w:rPr>
        <w:t>involvement is</w:t>
      </w:r>
      <w:r>
        <w:rPr>
          <w:rFonts w:ascii="Comic Sans MS" w:eastAsia="Comic Sans MS" w:hAnsi="Comic Sans MS" w:cs="Comic Sans MS"/>
          <w:color w:val="000000"/>
          <w:sz w:val="24"/>
          <w:szCs w:val="24"/>
        </w:rPr>
        <w:t xml:space="preserve"> essential in the learning process.  I do ask that </w:t>
      </w:r>
      <w:r>
        <w:rPr>
          <w:rFonts w:ascii="Comic Sans MS" w:eastAsia="Comic Sans MS" w:hAnsi="Comic Sans MS" w:cs="Comic Sans MS"/>
          <w:color w:val="000000"/>
          <w:sz w:val="24"/>
          <w:szCs w:val="24"/>
        </w:rPr>
        <w:t>as I work with your child that YOU also become a major influence in their learning as well. Please be mindful o</w:t>
      </w:r>
      <w:r>
        <w:rPr>
          <w:rFonts w:ascii="Comic Sans MS" w:eastAsia="Comic Sans MS" w:hAnsi="Comic Sans MS" w:cs="Comic Sans MS"/>
          <w:sz w:val="24"/>
          <w:szCs w:val="24"/>
        </w:rPr>
        <w:t xml:space="preserve">f the expectations given by the district, our principal and myself.  I believe communication is very important.  </w:t>
      </w:r>
      <w:r>
        <w:rPr>
          <w:rFonts w:ascii="Comic Sans MS" w:eastAsia="Comic Sans MS" w:hAnsi="Comic Sans MS" w:cs="Comic Sans MS"/>
          <w:color w:val="000000"/>
          <w:sz w:val="24"/>
          <w:szCs w:val="24"/>
        </w:rPr>
        <w:t>You are invited to email</w:t>
      </w:r>
      <w:r>
        <w:rPr>
          <w:rFonts w:ascii="Comic Sans MS" w:eastAsia="Comic Sans MS" w:hAnsi="Comic Sans MS" w:cs="Comic Sans MS"/>
          <w:sz w:val="24"/>
          <w:szCs w:val="24"/>
        </w:rPr>
        <w:t xml:space="preserve"> or </w:t>
      </w:r>
      <w:r>
        <w:rPr>
          <w:rFonts w:ascii="Comic Sans MS" w:eastAsia="Comic Sans MS" w:hAnsi="Comic Sans MS" w:cs="Comic Sans MS"/>
          <w:color w:val="000000"/>
          <w:sz w:val="24"/>
          <w:szCs w:val="24"/>
        </w:rPr>
        <w:t>call</w:t>
      </w:r>
      <w:r>
        <w:rPr>
          <w:rFonts w:ascii="Comic Sans MS" w:eastAsia="Comic Sans MS" w:hAnsi="Comic Sans MS" w:cs="Comic Sans MS"/>
          <w:color w:val="000000"/>
          <w:sz w:val="24"/>
          <w:szCs w:val="24"/>
        </w:rPr>
        <w:t xml:space="preserve"> me at any time to enquire about your child's progress and academic success.   In addition, it is important that you and your child be informed of my standards of classroom behavior so everyone knows what is expected. I have always found that parents that </w:t>
      </w:r>
      <w:r>
        <w:rPr>
          <w:rFonts w:ascii="Comic Sans MS" w:eastAsia="Comic Sans MS" w:hAnsi="Comic Sans MS" w:cs="Comic Sans MS"/>
          <w:color w:val="000000"/>
          <w:sz w:val="24"/>
          <w:szCs w:val="24"/>
        </w:rPr>
        <w:t>are supportive of good classroom behavior help to foster responsibility in their child’s academic growth. This awareness allows the child to obtain a good environment for maximum learning. I have attached my discipline plans for my classroom.  Please revie</w:t>
      </w:r>
      <w:r>
        <w:rPr>
          <w:rFonts w:ascii="Comic Sans MS" w:eastAsia="Comic Sans MS" w:hAnsi="Comic Sans MS" w:cs="Comic Sans MS"/>
          <w:color w:val="000000"/>
          <w:sz w:val="24"/>
          <w:szCs w:val="24"/>
        </w:rPr>
        <w:t xml:space="preserve">w and discuss the expectations with your child. </w:t>
      </w:r>
    </w:p>
    <w:p w:rsidR="009A0556" w:rsidRDefault="00EE5E96">
      <w:pPr>
        <w:pBdr>
          <w:top w:val="nil"/>
          <w:left w:val="nil"/>
          <w:bottom w:val="nil"/>
          <w:right w:val="nil"/>
          <w:between w:val="nil"/>
        </w:pBdr>
        <w:spacing w:line="240" w:lineRule="auto"/>
        <w:ind w:firstLine="72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r>
        <w:rPr>
          <w:rFonts w:ascii="Comic Sans MS" w:eastAsia="Comic Sans MS" w:hAnsi="Comic Sans MS" w:cs="Comic Sans MS"/>
          <w:color w:val="000000"/>
          <w:sz w:val="24"/>
          <w:szCs w:val="24"/>
        </w:rPr>
        <w:t xml:space="preserve">In addition, please review and sign the student handbook by September </w:t>
      </w:r>
      <w:r>
        <w:rPr>
          <w:rFonts w:ascii="Comic Sans MS" w:eastAsia="Comic Sans MS" w:hAnsi="Comic Sans MS" w:cs="Comic Sans MS"/>
          <w:sz w:val="24"/>
          <w:szCs w:val="24"/>
        </w:rPr>
        <w:t>4</w:t>
      </w:r>
      <w:r>
        <w:rPr>
          <w:rFonts w:ascii="Comic Sans MS" w:eastAsia="Comic Sans MS" w:hAnsi="Comic Sans MS" w:cs="Comic Sans MS"/>
          <w:color w:val="000000"/>
          <w:sz w:val="24"/>
          <w:szCs w:val="24"/>
        </w:rPr>
        <w:t>, 20</w:t>
      </w:r>
      <w:r>
        <w:rPr>
          <w:rFonts w:ascii="Comic Sans MS" w:eastAsia="Comic Sans MS" w:hAnsi="Comic Sans MS" w:cs="Comic Sans MS"/>
          <w:sz w:val="24"/>
          <w:szCs w:val="24"/>
        </w:rPr>
        <w:t>20</w:t>
      </w:r>
      <w:r>
        <w:rPr>
          <w:rFonts w:ascii="Comic Sans MS" w:eastAsia="Comic Sans MS" w:hAnsi="Comic Sans MS" w:cs="Comic Sans MS"/>
          <w:color w:val="000000"/>
          <w:sz w:val="24"/>
          <w:szCs w:val="24"/>
        </w:rPr>
        <w:t xml:space="preserve">! On September </w:t>
      </w:r>
      <w:r>
        <w:rPr>
          <w:rFonts w:ascii="Comic Sans MS" w:eastAsia="Comic Sans MS" w:hAnsi="Comic Sans MS" w:cs="Comic Sans MS"/>
          <w:sz w:val="24"/>
          <w:szCs w:val="24"/>
        </w:rPr>
        <w:t>22</w:t>
      </w:r>
      <w:r>
        <w:rPr>
          <w:rFonts w:ascii="Comic Sans MS" w:eastAsia="Comic Sans MS" w:hAnsi="Comic Sans MS" w:cs="Comic Sans MS"/>
          <w:color w:val="000000"/>
          <w:sz w:val="24"/>
          <w:szCs w:val="24"/>
        </w:rPr>
        <w:t>, 20</w:t>
      </w:r>
      <w:r>
        <w:rPr>
          <w:rFonts w:ascii="Comic Sans MS" w:eastAsia="Comic Sans MS" w:hAnsi="Comic Sans MS" w:cs="Comic Sans MS"/>
          <w:sz w:val="24"/>
          <w:szCs w:val="24"/>
        </w:rPr>
        <w:t>20</w:t>
      </w:r>
      <w:r>
        <w:rPr>
          <w:rFonts w:ascii="Comic Sans MS" w:eastAsia="Comic Sans MS" w:hAnsi="Comic Sans MS" w:cs="Comic Sans MS"/>
          <w:color w:val="000000"/>
          <w:sz w:val="24"/>
          <w:szCs w:val="24"/>
        </w:rPr>
        <w:t xml:space="preserve">, all parents are encouraged to attend the Meet the Teacher </w:t>
      </w:r>
      <w:r>
        <w:rPr>
          <w:rFonts w:ascii="Comic Sans MS" w:eastAsia="Comic Sans MS" w:hAnsi="Comic Sans MS" w:cs="Comic Sans MS"/>
          <w:sz w:val="24"/>
          <w:szCs w:val="24"/>
        </w:rPr>
        <w:t>Night</w:t>
      </w:r>
      <w:r>
        <w:rPr>
          <w:rFonts w:ascii="Comic Sans MS" w:eastAsia="Comic Sans MS" w:hAnsi="Comic Sans MS" w:cs="Comic Sans MS"/>
          <w:color w:val="000000"/>
          <w:sz w:val="24"/>
          <w:szCs w:val="24"/>
        </w:rPr>
        <w:t>. T</w:t>
      </w:r>
      <w:r>
        <w:rPr>
          <w:rFonts w:ascii="Comic Sans MS" w:eastAsia="Comic Sans MS" w:hAnsi="Comic Sans MS" w:cs="Comic Sans MS"/>
          <w:sz w:val="24"/>
          <w:szCs w:val="24"/>
        </w:rPr>
        <w:t>his year we will be conducting our Mee</w:t>
      </w:r>
      <w:r>
        <w:rPr>
          <w:rFonts w:ascii="Comic Sans MS" w:eastAsia="Comic Sans MS" w:hAnsi="Comic Sans MS" w:cs="Comic Sans MS"/>
          <w:sz w:val="24"/>
          <w:szCs w:val="24"/>
        </w:rPr>
        <w:t xml:space="preserve">t the Teacher Night virtually.  </w:t>
      </w:r>
      <w:r>
        <w:rPr>
          <w:rFonts w:ascii="Comic Sans MS" w:eastAsia="Comic Sans MS" w:hAnsi="Comic Sans MS" w:cs="Comic Sans MS"/>
          <w:color w:val="000000"/>
          <w:sz w:val="24"/>
          <w:szCs w:val="24"/>
        </w:rPr>
        <w:t>There we will discuss in depth the curriculum, standards, rituals and routines, and expectations for this school year.</w:t>
      </w:r>
    </w:p>
    <w:p w:rsidR="009A0556" w:rsidRDefault="00EE5E96">
      <w:pPr>
        <w:pBdr>
          <w:top w:val="nil"/>
          <w:left w:val="nil"/>
          <w:bottom w:val="nil"/>
          <w:right w:val="nil"/>
          <w:between w:val="nil"/>
        </w:pBdr>
        <w:spacing w:line="240" w:lineRule="auto"/>
        <w:ind w:firstLine="72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Again, I consider it a great privilege and responsibility to be your child's teacher this year, and I look forward to a wonderful school year!</w:t>
      </w:r>
    </w:p>
    <w:p w:rsidR="009A0556" w:rsidRDefault="00EE5E96">
      <w:pPr>
        <w:pBdr>
          <w:top w:val="nil"/>
          <w:left w:val="nil"/>
          <w:bottom w:val="nil"/>
          <w:right w:val="nil"/>
          <w:between w:val="nil"/>
        </w:pBdr>
        <w:spacing w:line="240" w:lineRule="auto"/>
        <w:jc w:val="cente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 xml:space="preserve">                                                                          Sincerely,</w:t>
      </w:r>
    </w:p>
    <w:p w:rsidR="009A0556" w:rsidRDefault="00EE5E96">
      <w:pPr>
        <w:pBdr>
          <w:top w:val="nil"/>
          <w:left w:val="nil"/>
          <w:bottom w:val="nil"/>
          <w:right w:val="nil"/>
          <w:between w:val="nil"/>
        </w:pBdr>
        <w:spacing w:line="240" w:lineRule="auto"/>
        <w:jc w:val="cente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r>
        <w:rPr>
          <w:rFonts w:ascii="Comic Sans MS" w:eastAsia="Comic Sans MS" w:hAnsi="Comic Sans MS" w:cs="Comic Sans MS"/>
          <w:color w:val="000000"/>
          <w:sz w:val="24"/>
          <w:szCs w:val="24"/>
        </w:rPr>
        <w:tab/>
      </w:r>
      <w:r>
        <w:rPr>
          <w:rFonts w:ascii="Comic Sans MS" w:eastAsia="Comic Sans MS" w:hAnsi="Comic Sans MS" w:cs="Comic Sans MS"/>
          <w:color w:val="000000"/>
          <w:sz w:val="24"/>
          <w:szCs w:val="24"/>
        </w:rPr>
        <w:tab/>
      </w:r>
      <w:r>
        <w:rPr>
          <w:rFonts w:ascii="Comic Sans MS" w:eastAsia="Comic Sans MS" w:hAnsi="Comic Sans MS" w:cs="Comic Sans MS"/>
          <w:color w:val="000000"/>
          <w:sz w:val="24"/>
          <w:szCs w:val="24"/>
        </w:rPr>
        <w:tab/>
      </w:r>
      <w:r>
        <w:rPr>
          <w:rFonts w:ascii="Comic Sans MS" w:eastAsia="Comic Sans MS" w:hAnsi="Comic Sans MS" w:cs="Comic Sans MS"/>
          <w:color w:val="000000"/>
          <w:sz w:val="24"/>
          <w:szCs w:val="24"/>
        </w:rPr>
        <w:tab/>
      </w:r>
      <w:r>
        <w:rPr>
          <w:rFonts w:ascii="Comic Sans MS" w:eastAsia="Comic Sans MS" w:hAnsi="Comic Sans MS" w:cs="Comic Sans MS"/>
          <w:color w:val="000000"/>
          <w:sz w:val="24"/>
          <w:szCs w:val="24"/>
        </w:rPr>
        <w:tab/>
      </w:r>
      <w:r>
        <w:rPr>
          <w:rFonts w:ascii="Comic Sans MS" w:eastAsia="Comic Sans MS" w:hAnsi="Comic Sans MS" w:cs="Comic Sans MS"/>
          <w:color w:val="000000"/>
          <w:sz w:val="24"/>
          <w:szCs w:val="24"/>
        </w:rPr>
        <w:tab/>
      </w:r>
      <w:r>
        <w:rPr>
          <w:rFonts w:ascii="Comic Sans MS" w:eastAsia="Comic Sans MS" w:hAnsi="Comic Sans MS" w:cs="Comic Sans MS"/>
          <w:color w:val="000000"/>
          <w:sz w:val="24"/>
          <w:szCs w:val="24"/>
        </w:rPr>
        <w:tab/>
      </w:r>
      <w:r>
        <w:rPr>
          <w:rFonts w:ascii="Comic Sans MS" w:eastAsia="Comic Sans MS" w:hAnsi="Comic Sans MS" w:cs="Comic Sans MS"/>
          <w:color w:val="000000"/>
          <w:sz w:val="24"/>
          <w:szCs w:val="24"/>
        </w:rPr>
        <w:tab/>
        <w:t>M</w:t>
      </w:r>
      <w:r>
        <w:rPr>
          <w:rFonts w:ascii="Comic Sans MS" w:eastAsia="Comic Sans MS" w:hAnsi="Comic Sans MS" w:cs="Comic Sans MS"/>
          <w:sz w:val="24"/>
          <w:szCs w:val="24"/>
        </w:rPr>
        <w:t xml:space="preserve">rs. </w:t>
      </w:r>
      <w:r>
        <w:rPr>
          <w:rFonts w:ascii="Comic Sans MS" w:eastAsia="Comic Sans MS" w:hAnsi="Comic Sans MS" w:cs="Comic Sans MS"/>
          <w:color w:val="000000"/>
          <w:sz w:val="24"/>
          <w:szCs w:val="24"/>
        </w:rPr>
        <w:t>Haskin-Goshay</w:t>
      </w:r>
    </w:p>
    <w:p w:rsidR="009A0556" w:rsidRDefault="00EE5E96">
      <w:pPr>
        <w:pBdr>
          <w:top w:val="nil"/>
          <w:left w:val="nil"/>
          <w:bottom w:val="nil"/>
          <w:right w:val="nil"/>
          <w:between w:val="nil"/>
        </w:pBdr>
        <w:spacing w:line="240" w:lineRule="auto"/>
        <w:ind w:left="3600"/>
        <w:rPr>
          <w:rFonts w:ascii="Meddon" w:eastAsia="Meddon" w:hAnsi="Meddon" w:cs="Meddon"/>
          <w:b/>
          <w:sz w:val="36"/>
          <w:szCs w:val="36"/>
        </w:rPr>
      </w:pPr>
      <w:hyperlink r:id="rId7">
        <w:r>
          <w:rPr>
            <w:rFonts w:ascii="Comic Sans MS" w:eastAsia="Comic Sans MS" w:hAnsi="Comic Sans MS" w:cs="Comic Sans MS"/>
            <w:color w:val="0000FF"/>
            <w:sz w:val="24"/>
            <w:szCs w:val="24"/>
            <w:u w:val="single"/>
          </w:rPr>
          <w:t>nhaskin@phsd144.net</w:t>
        </w:r>
      </w:hyperlink>
      <w:r>
        <w:t xml:space="preserve"> or </w:t>
      </w:r>
      <w:hyperlink r:id="rId8">
        <w:r>
          <w:rPr>
            <w:rFonts w:ascii="Comic Sans MS" w:eastAsia="Comic Sans MS" w:hAnsi="Comic Sans MS" w:cs="Comic Sans MS"/>
            <w:color w:val="1155CC"/>
            <w:sz w:val="24"/>
            <w:szCs w:val="24"/>
            <w:u w:val="single"/>
          </w:rPr>
          <w:t>nhaskin@phesd144.com</w:t>
        </w:r>
      </w:hyperlink>
    </w:p>
    <w:p w:rsidR="009A0556" w:rsidRDefault="00EE5E96">
      <w:pPr>
        <w:pBdr>
          <w:top w:val="nil"/>
          <w:left w:val="nil"/>
          <w:bottom w:val="nil"/>
          <w:right w:val="nil"/>
          <w:between w:val="nil"/>
        </w:pBdr>
        <w:spacing w:line="240" w:lineRule="auto"/>
        <w:jc w:val="center"/>
        <w:rPr>
          <w:rFonts w:ascii="Meddon" w:eastAsia="Meddon" w:hAnsi="Meddon" w:cs="Meddon"/>
          <w:b/>
          <w:sz w:val="48"/>
          <w:szCs w:val="48"/>
          <w:u w:val="single"/>
        </w:rPr>
      </w:pPr>
      <w:r>
        <w:rPr>
          <w:rFonts w:ascii="Meddon" w:eastAsia="Meddon" w:hAnsi="Meddon" w:cs="Meddon"/>
          <w:b/>
          <w:sz w:val="36"/>
          <w:szCs w:val="36"/>
        </w:rPr>
        <w:t xml:space="preserve">Ms. </w:t>
      </w:r>
      <w:proofErr w:type="spellStart"/>
      <w:r>
        <w:rPr>
          <w:rFonts w:ascii="Meddon" w:eastAsia="Meddon" w:hAnsi="Meddon" w:cs="Meddon"/>
          <w:b/>
          <w:sz w:val="36"/>
          <w:szCs w:val="36"/>
        </w:rPr>
        <w:t>Goshay’s</w:t>
      </w:r>
      <w:proofErr w:type="spellEnd"/>
      <w:r>
        <w:rPr>
          <w:rFonts w:ascii="Meddon" w:eastAsia="Meddon" w:hAnsi="Meddon" w:cs="Meddon"/>
          <w:b/>
          <w:sz w:val="36"/>
          <w:szCs w:val="36"/>
        </w:rPr>
        <w:t xml:space="preserve"> Discipline Plan</w:t>
      </w:r>
    </w:p>
    <w:p w:rsidR="009A0556" w:rsidRDefault="00EE5E96">
      <w:pPr>
        <w:jc w:val="center"/>
        <w:rPr>
          <w:rFonts w:ascii="Meddon" w:eastAsia="Meddon" w:hAnsi="Meddon" w:cs="Meddon"/>
          <w:b/>
          <w:sz w:val="36"/>
          <w:szCs w:val="36"/>
          <w:u w:val="single"/>
        </w:rPr>
      </w:pPr>
      <w:r>
        <w:rPr>
          <w:rFonts w:ascii="Meddon" w:eastAsia="Meddon" w:hAnsi="Meddon" w:cs="Meddon"/>
          <w:b/>
          <w:sz w:val="36"/>
          <w:szCs w:val="36"/>
          <w:u w:val="single"/>
        </w:rPr>
        <w:t>Classroom Rules</w:t>
      </w:r>
    </w:p>
    <w:p w:rsidR="009A0556" w:rsidRDefault="00EE5E96">
      <w:pPr>
        <w:numPr>
          <w:ilvl w:val="0"/>
          <w:numId w:val="5"/>
        </w:numPr>
        <w:pBdr>
          <w:top w:val="nil"/>
          <w:left w:val="nil"/>
          <w:bottom w:val="nil"/>
          <w:right w:val="nil"/>
          <w:between w:val="nil"/>
        </w:pBdr>
        <w:spacing w:after="0"/>
        <w:jc w:val="cente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Keep hands, feet, and all objects to yourself.</w:t>
      </w:r>
    </w:p>
    <w:p w:rsidR="009A0556" w:rsidRDefault="00EE5E96">
      <w:pPr>
        <w:numPr>
          <w:ilvl w:val="0"/>
          <w:numId w:val="5"/>
        </w:numPr>
        <w:pBdr>
          <w:top w:val="nil"/>
          <w:left w:val="nil"/>
          <w:bottom w:val="nil"/>
          <w:right w:val="nil"/>
          <w:between w:val="nil"/>
        </w:pBdr>
        <w:spacing w:after="0"/>
        <w:jc w:val="cente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Raise your hand and wait before speaking.</w:t>
      </w:r>
    </w:p>
    <w:p w:rsidR="009A0556" w:rsidRDefault="00EE5E96">
      <w:pPr>
        <w:numPr>
          <w:ilvl w:val="0"/>
          <w:numId w:val="5"/>
        </w:numPr>
        <w:pBdr>
          <w:top w:val="nil"/>
          <w:left w:val="nil"/>
          <w:bottom w:val="nil"/>
          <w:right w:val="nil"/>
          <w:between w:val="nil"/>
        </w:pBdr>
        <w:spacing w:after="0"/>
        <w:jc w:val="cente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Raise your hand and wait before leaving your seat.</w:t>
      </w:r>
    </w:p>
    <w:p w:rsidR="009A0556" w:rsidRDefault="00EE5E96">
      <w:pPr>
        <w:numPr>
          <w:ilvl w:val="0"/>
          <w:numId w:val="5"/>
        </w:numPr>
        <w:pBdr>
          <w:top w:val="nil"/>
          <w:left w:val="nil"/>
          <w:bottom w:val="nil"/>
          <w:right w:val="nil"/>
          <w:between w:val="nil"/>
        </w:pBdr>
        <w:spacing w:after="0"/>
        <w:jc w:val="cente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Be respectful, responsible, and safe at all times</w:t>
      </w:r>
    </w:p>
    <w:p w:rsidR="009A0556" w:rsidRDefault="00EE5E96">
      <w:pPr>
        <w:numPr>
          <w:ilvl w:val="0"/>
          <w:numId w:val="5"/>
        </w:numPr>
        <w:pBdr>
          <w:top w:val="nil"/>
          <w:left w:val="nil"/>
          <w:bottom w:val="nil"/>
          <w:right w:val="nil"/>
          <w:between w:val="nil"/>
        </w:pBdr>
        <w:jc w:val="cente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Follow directions the first time given.</w:t>
      </w:r>
    </w:p>
    <w:p w:rsidR="009A0556" w:rsidRDefault="009A0556">
      <w:pPr>
        <w:pBdr>
          <w:top w:val="nil"/>
          <w:left w:val="nil"/>
          <w:bottom w:val="nil"/>
          <w:right w:val="nil"/>
          <w:between w:val="nil"/>
        </w:pBdr>
        <w:ind w:left="720"/>
        <w:jc w:val="center"/>
        <w:rPr>
          <w:rFonts w:ascii="Comic Sans MS" w:eastAsia="Comic Sans MS" w:hAnsi="Comic Sans MS" w:cs="Comic Sans MS"/>
          <w:sz w:val="24"/>
          <w:szCs w:val="24"/>
        </w:rPr>
      </w:pPr>
    </w:p>
    <w:p w:rsidR="009A0556" w:rsidRDefault="00EE5E96">
      <w:pPr>
        <w:pBdr>
          <w:top w:val="nil"/>
          <w:left w:val="nil"/>
          <w:bottom w:val="nil"/>
          <w:right w:val="nil"/>
          <w:between w:val="nil"/>
        </w:pBdr>
        <w:jc w:val="center"/>
        <w:rPr>
          <w:rFonts w:ascii="Meddon" w:eastAsia="Meddon" w:hAnsi="Meddon" w:cs="Meddon"/>
          <w:b/>
          <w:sz w:val="36"/>
          <w:szCs w:val="36"/>
          <w:u w:val="single"/>
        </w:rPr>
      </w:pPr>
      <w:r>
        <w:rPr>
          <w:rFonts w:ascii="Meddon" w:eastAsia="Meddon" w:hAnsi="Meddon" w:cs="Meddon"/>
          <w:b/>
          <w:sz w:val="36"/>
          <w:szCs w:val="36"/>
          <w:u w:val="single"/>
        </w:rPr>
        <w:t>Safety Rules</w:t>
      </w:r>
    </w:p>
    <w:p w:rsidR="009A0556" w:rsidRDefault="00EE5E96">
      <w:pPr>
        <w:numPr>
          <w:ilvl w:val="0"/>
          <w:numId w:val="4"/>
        </w:numPr>
        <w:pBdr>
          <w:top w:val="nil"/>
          <w:left w:val="nil"/>
          <w:bottom w:val="nil"/>
          <w:right w:val="nil"/>
          <w:between w:val="nil"/>
        </w:pBdr>
        <w:spacing w:after="0"/>
        <w:jc w:val="center"/>
        <w:rPr>
          <w:highlight w:val="white"/>
        </w:rPr>
      </w:pPr>
      <w:r>
        <w:rPr>
          <w:rFonts w:ascii="Comic Sans MS" w:eastAsia="Comic Sans MS" w:hAnsi="Comic Sans MS" w:cs="Comic Sans MS"/>
          <w:sz w:val="24"/>
          <w:szCs w:val="24"/>
        </w:rPr>
        <w:t>All students MUST be self-certified by their parents before arriving at school.</w:t>
      </w:r>
    </w:p>
    <w:p w:rsidR="009A0556" w:rsidRDefault="00EE5E96">
      <w:pPr>
        <w:numPr>
          <w:ilvl w:val="0"/>
          <w:numId w:val="4"/>
        </w:numPr>
        <w:pBdr>
          <w:top w:val="nil"/>
          <w:left w:val="nil"/>
          <w:bottom w:val="nil"/>
          <w:right w:val="nil"/>
          <w:between w:val="nil"/>
        </w:pBdr>
        <w:spacing w:after="0"/>
        <w:jc w:val="center"/>
        <w:rPr>
          <w:highlight w:val="white"/>
        </w:rPr>
      </w:pPr>
      <w:r>
        <w:rPr>
          <w:rFonts w:ascii="Times New Roman" w:eastAsia="Times New Roman" w:hAnsi="Times New Roman" w:cs="Times New Roman"/>
          <w:sz w:val="25"/>
          <w:szCs w:val="25"/>
          <w:highlight w:val="white"/>
        </w:rPr>
        <w:t xml:space="preserve"> </w:t>
      </w:r>
      <w:r>
        <w:rPr>
          <w:rFonts w:ascii="Comic Sans MS" w:eastAsia="Comic Sans MS" w:hAnsi="Comic Sans MS" w:cs="Comic Sans MS"/>
          <w:sz w:val="24"/>
          <w:szCs w:val="24"/>
          <w:highlight w:val="white"/>
        </w:rPr>
        <w:t xml:space="preserve">All students are required to wear a mask when entering into the school building, throughout the school day, as well as when riding the school bus. </w:t>
      </w:r>
    </w:p>
    <w:p w:rsidR="009A0556" w:rsidRDefault="00EE5E96">
      <w:pPr>
        <w:numPr>
          <w:ilvl w:val="0"/>
          <w:numId w:val="4"/>
        </w:numPr>
        <w:pBdr>
          <w:top w:val="nil"/>
          <w:left w:val="nil"/>
          <w:bottom w:val="nil"/>
          <w:right w:val="nil"/>
          <w:between w:val="nil"/>
        </w:pBdr>
        <w:spacing w:after="0"/>
        <w:jc w:val="center"/>
        <w:rPr>
          <w:highlight w:val="white"/>
        </w:rPr>
      </w:pPr>
      <w:r>
        <w:rPr>
          <w:rFonts w:ascii="Comic Sans MS" w:eastAsia="Comic Sans MS" w:hAnsi="Comic Sans MS" w:cs="Comic Sans MS"/>
          <w:sz w:val="24"/>
          <w:szCs w:val="24"/>
          <w:highlight w:val="white"/>
        </w:rPr>
        <w:t>Students are allowed to bri</w:t>
      </w:r>
      <w:r>
        <w:rPr>
          <w:rFonts w:ascii="Comic Sans MS" w:eastAsia="Comic Sans MS" w:hAnsi="Comic Sans MS" w:cs="Comic Sans MS"/>
          <w:sz w:val="24"/>
          <w:szCs w:val="24"/>
          <w:highlight w:val="white"/>
        </w:rPr>
        <w:t xml:space="preserve">ng unopened water bottles into school, and/or empty water bottles which can be filled with water once in school. </w:t>
      </w:r>
    </w:p>
    <w:p w:rsidR="009A0556" w:rsidRDefault="00EE5E96">
      <w:pPr>
        <w:numPr>
          <w:ilvl w:val="0"/>
          <w:numId w:val="4"/>
        </w:numPr>
        <w:pBdr>
          <w:top w:val="nil"/>
          <w:left w:val="nil"/>
          <w:bottom w:val="nil"/>
          <w:right w:val="nil"/>
          <w:between w:val="nil"/>
        </w:pBdr>
        <w:spacing w:after="0"/>
        <w:jc w:val="center"/>
        <w:rPr>
          <w:rFonts w:ascii="Comic Sans MS" w:eastAsia="Comic Sans MS" w:hAnsi="Comic Sans MS" w:cs="Comic Sans MS"/>
          <w:sz w:val="24"/>
          <w:szCs w:val="24"/>
          <w:highlight w:val="white"/>
        </w:rPr>
      </w:pPr>
      <w:r>
        <w:rPr>
          <w:rFonts w:ascii="Comic Sans MS" w:eastAsia="Comic Sans MS" w:hAnsi="Comic Sans MS" w:cs="Comic Sans MS"/>
          <w:sz w:val="24"/>
          <w:szCs w:val="24"/>
          <w:highlight w:val="white"/>
        </w:rPr>
        <w:t>Students MUST maintain a distance of 6ft in class, hallway, and cafeteria.</w:t>
      </w:r>
    </w:p>
    <w:p w:rsidR="009A0556" w:rsidRDefault="00EE5E96">
      <w:pPr>
        <w:numPr>
          <w:ilvl w:val="0"/>
          <w:numId w:val="4"/>
        </w:numPr>
        <w:pBdr>
          <w:top w:val="nil"/>
          <w:left w:val="nil"/>
          <w:bottom w:val="nil"/>
          <w:right w:val="nil"/>
          <w:between w:val="nil"/>
        </w:pBdr>
        <w:jc w:val="center"/>
        <w:rPr>
          <w:rFonts w:ascii="Comic Sans MS" w:eastAsia="Comic Sans MS" w:hAnsi="Comic Sans MS" w:cs="Comic Sans MS"/>
          <w:sz w:val="24"/>
          <w:szCs w:val="24"/>
          <w:highlight w:val="white"/>
        </w:rPr>
      </w:pPr>
      <w:r>
        <w:rPr>
          <w:rFonts w:ascii="Comic Sans MS" w:eastAsia="Comic Sans MS" w:hAnsi="Comic Sans MS" w:cs="Comic Sans MS"/>
          <w:sz w:val="24"/>
          <w:szCs w:val="24"/>
          <w:highlight w:val="white"/>
        </w:rPr>
        <w:t>There is absolutely no sharing of supplies/food before, during, or after school with other classmates.</w:t>
      </w:r>
    </w:p>
    <w:p w:rsidR="009A0556" w:rsidRDefault="00EE5E96">
      <w:pPr>
        <w:numPr>
          <w:ilvl w:val="0"/>
          <w:numId w:val="4"/>
        </w:numPr>
        <w:pBdr>
          <w:top w:val="nil"/>
          <w:left w:val="nil"/>
          <w:bottom w:val="nil"/>
          <w:right w:val="nil"/>
          <w:between w:val="nil"/>
        </w:pBdr>
        <w:jc w:val="center"/>
        <w:rPr>
          <w:rFonts w:ascii="Comic Sans MS" w:eastAsia="Comic Sans MS" w:hAnsi="Comic Sans MS" w:cs="Comic Sans MS"/>
          <w:sz w:val="24"/>
          <w:szCs w:val="24"/>
          <w:highlight w:val="white"/>
        </w:rPr>
      </w:pPr>
      <w:r>
        <w:rPr>
          <w:rFonts w:ascii="Comic Sans MS" w:eastAsia="Comic Sans MS" w:hAnsi="Comic Sans MS" w:cs="Comic Sans MS"/>
          <w:sz w:val="24"/>
          <w:szCs w:val="24"/>
          <w:highlight w:val="white"/>
        </w:rPr>
        <w:t>Students MUST wash and sanitize their hands.</w:t>
      </w:r>
    </w:p>
    <w:p w:rsidR="009A0556" w:rsidRDefault="009A0556">
      <w:pPr>
        <w:pBdr>
          <w:top w:val="nil"/>
          <w:left w:val="nil"/>
          <w:bottom w:val="nil"/>
          <w:right w:val="nil"/>
          <w:between w:val="nil"/>
        </w:pBdr>
        <w:ind w:left="720"/>
        <w:jc w:val="center"/>
        <w:rPr>
          <w:rFonts w:ascii="Comic Sans MS" w:eastAsia="Comic Sans MS" w:hAnsi="Comic Sans MS" w:cs="Comic Sans MS"/>
          <w:sz w:val="24"/>
          <w:szCs w:val="24"/>
          <w:highlight w:val="white"/>
        </w:rPr>
      </w:pPr>
    </w:p>
    <w:p w:rsidR="009A0556" w:rsidRDefault="00EE5E96">
      <w:pPr>
        <w:pBdr>
          <w:top w:val="nil"/>
          <w:left w:val="nil"/>
          <w:bottom w:val="nil"/>
          <w:right w:val="nil"/>
          <w:between w:val="nil"/>
        </w:pBdr>
        <w:jc w:val="center"/>
        <w:rPr>
          <w:rFonts w:ascii="Meddon" w:eastAsia="Meddon" w:hAnsi="Meddon" w:cs="Meddon"/>
          <w:b/>
          <w:sz w:val="36"/>
          <w:szCs w:val="36"/>
          <w:u w:val="single"/>
        </w:rPr>
      </w:pPr>
      <w:r>
        <w:rPr>
          <w:rFonts w:ascii="Meddon" w:eastAsia="Meddon" w:hAnsi="Meddon" w:cs="Meddon"/>
          <w:b/>
          <w:sz w:val="36"/>
          <w:szCs w:val="36"/>
          <w:u w:val="single"/>
        </w:rPr>
        <w:lastRenderedPageBreak/>
        <w:t>Remote Learning Rules</w:t>
      </w:r>
    </w:p>
    <w:p w:rsidR="009A0556" w:rsidRDefault="00EE5E96">
      <w:pPr>
        <w:numPr>
          <w:ilvl w:val="0"/>
          <w:numId w:val="3"/>
        </w:numPr>
        <w:pBdr>
          <w:top w:val="nil"/>
          <w:left w:val="nil"/>
          <w:bottom w:val="nil"/>
          <w:right w:val="nil"/>
          <w:between w:val="nil"/>
        </w:pBdr>
        <w:spacing w:after="0"/>
        <w:jc w:val="center"/>
        <w:rPr>
          <w:sz w:val="24"/>
          <w:szCs w:val="24"/>
          <w:highlight w:val="white"/>
        </w:rPr>
      </w:pPr>
      <w:r>
        <w:rPr>
          <w:rFonts w:ascii="Times New Roman" w:eastAsia="Times New Roman" w:hAnsi="Times New Roman" w:cs="Times New Roman"/>
          <w:sz w:val="24"/>
          <w:szCs w:val="24"/>
          <w:highlight w:val="white"/>
        </w:rPr>
        <w:t>A</w:t>
      </w:r>
      <w:r>
        <w:rPr>
          <w:rFonts w:ascii="Comic Sans MS" w:eastAsia="Comic Sans MS" w:hAnsi="Comic Sans MS" w:cs="Comic Sans MS"/>
          <w:sz w:val="24"/>
          <w:szCs w:val="24"/>
          <w:highlight w:val="white"/>
        </w:rPr>
        <w:t xml:space="preserve">ll students participating remotely are expected to be visually present and participate during the instructional hours. </w:t>
      </w:r>
    </w:p>
    <w:p w:rsidR="009A0556" w:rsidRDefault="00EE5E96">
      <w:pPr>
        <w:numPr>
          <w:ilvl w:val="0"/>
          <w:numId w:val="3"/>
        </w:numPr>
        <w:pBdr>
          <w:top w:val="nil"/>
          <w:left w:val="nil"/>
          <w:bottom w:val="nil"/>
          <w:right w:val="nil"/>
          <w:between w:val="nil"/>
        </w:pBdr>
        <w:spacing w:after="0"/>
        <w:jc w:val="center"/>
        <w:rPr>
          <w:sz w:val="24"/>
          <w:szCs w:val="24"/>
          <w:highlight w:val="white"/>
        </w:rPr>
      </w:pPr>
      <w:r>
        <w:rPr>
          <w:rFonts w:ascii="Comic Sans MS" w:eastAsia="Comic Sans MS" w:hAnsi="Comic Sans MS" w:cs="Comic Sans MS"/>
          <w:b/>
          <w:i/>
          <w:sz w:val="24"/>
          <w:szCs w:val="24"/>
          <w:highlight w:val="white"/>
        </w:rPr>
        <w:t>(NO CAMERAS CAN BE OFF AT ANYTIME)</w:t>
      </w:r>
    </w:p>
    <w:p w:rsidR="009A0556" w:rsidRDefault="00EE5E96">
      <w:pPr>
        <w:numPr>
          <w:ilvl w:val="0"/>
          <w:numId w:val="3"/>
        </w:numPr>
        <w:pBdr>
          <w:top w:val="nil"/>
          <w:left w:val="nil"/>
          <w:bottom w:val="nil"/>
          <w:right w:val="nil"/>
          <w:between w:val="nil"/>
        </w:pBdr>
        <w:spacing w:after="0"/>
        <w:jc w:val="center"/>
        <w:rPr>
          <w:rFonts w:ascii="Comic Sans MS" w:eastAsia="Comic Sans MS" w:hAnsi="Comic Sans MS" w:cs="Comic Sans MS"/>
          <w:sz w:val="24"/>
          <w:szCs w:val="24"/>
          <w:highlight w:val="white"/>
        </w:rPr>
      </w:pPr>
      <w:r>
        <w:rPr>
          <w:rFonts w:ascii="Comic Sans MS" w:eastAsia="Comic Sans MS" w:hAnsi="Comic Sans MS" w:cs="Comic Sans MS"/>
          <w:sz w:val="24"/>
          <w:szCs w:val="24"/>
          <w:highlight w:val="white"/>
        </w:rPr>
        <w:t>Students must stay muted unless prompted by the teacher.</w:t>
      </w:r>
    </w:p>
    <w:p w:rsidR="009A0556" w:rsidRDefault="00EE5E96">
      <w:pPr>
        <w:numPr>
          <w:ilvl w:val="0"/>
          <w:numId w:val="3"/>
        </w:numPr>
        <w:pBdr>
          <w:top w:val="nil"/>
          <w:left w:val="nil"/>
          <w:bottom w:val="nil"/>
          <w:right w:val="nil"/>
          <w:between w:val="nil"/>
        </w:pBdr>
        <w:spacing w:after="0"/>
        <w:jc w:val="center"/>
        <w:rPr>
          <w:sz w:val="24"/>
          <w:szCs w:val="24"/>
          <w:highlight w:val="white"/>
        </w:rPr>
      </w:pPr>
      <w:r>
        <w:rPr>
          <w:rFonts w:ascii="Comic Sans MS" w:eastAsia="Comic Sans MS" w:hAnsi="Comic Sans MS" w:cs="Comic Sans MS"/>
          <w:sz w:val="24"/>
          <w:szCs w:val="24"/>
          <w:highlight w:val="white"/>
        </w:rPr>
        <w:t>All students are required to follow the Dist</w:t>
      </w:r>
      <w:r>
        <w:rPr>
          <w:rFonts w:ascii="Comic Sans MS" w:eastAsia="Comic Sans MS" w:hAnsi="Comic Sans MS" w:cs="Comic Sans MS"/>
          <w:sz w:val="24"/>
          <w:szCs w:val="24"/>
          <w:highlight w:val="white"/>
        </w:rPr>
        <w:t xml:space="preserve">rict’s policy for attendance. </w:t>
      </w:r>
    </w:p>
    <w:p w:rsidR="009A0556" w:rsidRDefault="00EE5E96">
      <w:pPr>
        <w:numPr>
          <w:ilvl w:val="0"/>
          <w:numId w:val="3"/>
        </w:numPr>
        <w:pBdr>
          <w:top w:val="nil"/>
          <w:left w:val="nil"/>
          <w:bottom w:val="nil"/>
          <w:right w:val="nil"/>
          <w:between w:val="nil"/>
        </w:pBdr>
        <w:spacing w:after="0"/>
        <w:jc w:val="center"/>
        <w:rPr>
          <w:sz w:val="24"/>
          <w:szCs w:val="24"/>
          <w:highlight w:val="white"/>
        </w:rPr>
      </w:pPr>
      <w:r>
        <w:rPr>
          <w:rFonts w:ascii="Comic Sans MS" w:eastAsia="Comic Sans MS" w:hAnsi="Comic Sans MS" w:cs="Comic Sans MS"/>
          <w:sz w:val="24"/>
          <w:szCs w:val="24"/>
          <w:highlight w:val="white"/>
        </w:rPr>
        <w:t>All remote students will follow the schedule for their Learning Block, specific small groups, lunch breaks</w:t>
      </w:r>
      <w:proofErr w:type="gramStart"/>
      <w:r>
        <w:rPr>
          <w:rFonts w:ascii="Comic Sans MS" w:eastAsia="Comic Sans MS" w:hAnsi="Comic Sans MS" w:cs="Comic Sans MS"/>
          <w:sz w:val="24"/>
          <w:szCs w:val="24"/>
          <w:highlight w:val="white"/>
        </w:rPr>
        <w:t>,  and</w:t>
      </w:r>
      <w:proofErr w:type="gramEnd"/>
      <w:r>
        <w:rPr>
          <w:rFonts w:ascii="Comic Sans MS" w:eastAsia="Comic Sans MS" w:hAnsi="Comic Sans MS" w:cs="Comic Sans MS"/>
          <w:sz w:val="24"/>
          <w:szCs w:val="24"/>
          <w:highlight w:val="white"/>
        </w:rPr>
        <w:t xml:space="preserve"> specials. </w:t>
      </w:r>
    </w:p>
    <w:p w:rsidR="009A0556" w:rsidRDefault="00EE5E96">
      <w:pPr>
        <w:numPr>
          <w:ilvl w:val="0"/>
          <w:numId w:val="3"/>
        </w:numPr>
        <w:pBdr>
          <w:top w:val="nil"/>
          <w:left w:val="nil"/>
          <w:bottom w:val="nil"/>
          <w:right w:val="nil"/>
          <w:between w:val="nil"/>
        </w:pBdr>
        <w:spacing w:after="0"/>
        <w:jc w:val="center"/>
        <w:rPr>
          <w:rFonts w:ascii="Comic Sans MS" w:eastAsia="Comic Sans MS" w:hAnsi="Comic Sans MS" w:cs="Comic Sans MS"/>
          <w:sz w:val="24"/>
          <w:szCs w:val="24"/>
          <w:highlight w:val="white"/>
        </w:rPr>
      </w:pPr>
      <w:r>
        <w:rPr>
          <w:rFonts w:ascii="Comic Sans MS" w:eastAsia="Comic Sans MS" w:hAnsi="Comic Sans MS" w:cs="Comic Sans MS"/>
          <w:sz w:val="24"/>
          <w:szCs w:val="24"/>
          <w:highlight w:val="white"/>
        </w:rPr>
        <w:t>All work MUST be completed and turned as assigned by the Teacher!</w:t>
      </w:r>
    </w:p>
    <w:p w:rsidR="009A0556" w:rsidRDefault="00EE5E96">
      <w:pPr>
        <w:numPr>
          <w:ilvl w:val="0"/>
          <w:numId w:val="3"/>
        </w:numPr>
        <w:pBdr>
          <w:top w:val="nil"/>
          <w:left w:val="nil"/>
          <w:bottom w:val="nil"/>
          <w:right w:val="nil"/>
          <w:between w:val="nil"/>
        </w:pBdr>
        <w:jc w:val="center"/>
        <w:rPr>
          <w:sz w:val="24"/>
          <w:szCs w:val="24"/>
          <w:highlight w:val="white"/>
        </w:rPr>
      </w:pPr>
      <w:r>
        <w:rPr>
          <w:rFonts w:ascii="Comic Sans MS" w:eastAsia="Comic Sans MS" w:hAnsi="Comic Sans MS" w:cs="Comic Sans MS"/>
          <w:sz w:val="24"/>
          <w:szCs w:val="24"/>
          <w:highlight w:val="white"/>
        </w:rPr>
        <w:t>If tech support is needed while par</w:t>
      </w:r>
      <w:r>
        <w:rPr>
          <w:rFonts w:ascii="Comic Sans MS" w:eastAsia="Comic Sans MS" w:hAnsi="Comic Sans MS" w:cs="Comic Sans MS"/>
          <w:sz w:val="24"/>
          <w:szCs w:val="24"/>
          <w:highlight w:val="white"/>
        </w:rPr>
        <w:t>ticipating remotely, please visit the district’s website:</w:t>
      </w:r>
      <w:hyperlink r:id="rId9">
        <w:r>
          <w:rPr>
            <w:rFonts w:ascii="Comic Sans MS" w:eastAsia="Comic Sans MS" w:hAnsi="Comic Sans MS" w:cs="Comic Sans MS"/>
            <w:sz w:val="24"/>
            <w:szCs w:val="24"/>
            <w:highlight w:val="white"/>
          </w:rPr>
          <w:t xml:space="preserve"> </w:t>
        </w:r>
      </w:hyperlink>
      <w:hyperlink r:id="rId10">
        <w:r>
          <w:rPr>
            <w:rFonts w:ascii="Comic Sans MS" w:eastAsia="Comic Sans MS" w:hAnsi="Comic Sans MS" w:cs="Comic Sans MS"/>
            <w:color w:val="0000FF"/>
            <w:sz w:val="24"/>
            <w:szCs w:val="24"/>
            <w:highlight w:val="white"/>
          </w:rPr>
          <w:t>www.phsd144.net</w:t>
        </w:r>
      </w:hyperlink>
      <w:r>
        <w:rPr>
          <w:rFonts w:ascii="Comic Sans MS" w:eastAsia="Comic Sans MS" w:hAnsi="Comic Sans MS" w:cs="Comic Sans MS"/>
          <w:sz w:val="24"/>
          <w:szCs w:val="24"/>
          <w:highlight w:val="white"/>
        </w:rPr>
        <w:t>, and click on the green tab which states “Send Message.”</w:t>
      </w:r>
    </w:p>
    <w:p w:rsidR="009A0556" w:rsidRDefault="00EE5E96">
      <w:pPr>
        <w:pBdr>
          <w:top w:val="nil"/>
          <w:left w:val="nil"/>
          <w:bottom w:val="nil"/>
          <w:right w:val="nil"/>
          <w:between w:val="nil"/>
        </w:pBdr>
        <w:ind w:left="1440"/>
        <w:rPr>
          <w:rFonts w:ascii="Comic Sans MS" w:eastAsia="Comic Sans MS" w:hAnsi="Comic Sans MS" w:cs="Comic Sans MS"/>
          <w:sz w:val="24"/>
          <w:szCs w:val="24"/>
        </w:rPr>
      </w:pPr>
      <w:r>
        <w:rPr>
          <w:rFonts w:ascii="Meddon" w:eastAsia="Meddon" w:hAnsi="Meddon" w:cs="Meddon"/>
          <w:b/>
          <w:sz w:val="36"/>
          <w:szCs w:val="36"/>
          <w:u w:val="single"/>
        </w:rPr>
        <w:t>Rewards and Consequences</w:t>
      </w:r>
    </w:p>
    <w:p w:rsidR="009A0556" w:rsidRDefault="00EE5E96">
      <w:pPr>
        <w:pBdr>
          <w:top w:val="nil"/>
          <w:left w:val="nil"/>
          <w:bottom w:val="nil"/>
          <w:right w:val="nil"/>
          <w:between w:val="nil"/>
        </w:pBdr>
        <w:rPr>
          <w:rFonts w:ascii="Meddon" w:eastAsia="Meddon" w:hAnsi="Meddon" w:cs="Meddon"/>
          <w:b/>
          <w:sz w:val="36"/>
          <w:szCs w:val="36"/>
          <w:u w:val="single"/>
        </w:rPr>
      </w:pPr>
      <w:r>
        <w:rPr>
          <w:rFonts w:ascii="Comic Sans MS" w:eastAsia="Comic Sans MS" w:hAnsi="Comic Sans MS" w:cs="Comic Sans MS"/>
          <w:sz w:val="24"/>
          <w:szCs w:val="24"/>
        </w:rPr>
        <w:t>The students will receive rewards or consequences based upon their behaviors.</w:t>
      </w:r>
    </w:p>
    <w:p w:rsidR="009A0556" w:rsidRDefault="00EE5E96">
      <w:pPr>
        <w:jc w:val="center"/>
        <w:rPr>
          <w:rFonts w:ascii="Comic Sans MS" w:eastAsia="Comic Sans MS" w:hAnsi="Comic Sans MS" w:cs="Comic Sans MS"/>
          <w:b/>
          <w:sz w:val="28"/>
          <w:szCs w:val="28"/>
          <w:u w:val="single"/>
        </w:rPr>
      </w:pPr>
      <w:r>
        <w:rPr>
          <w:rFonts w:ascii="Comic Sans MS" w:eastAsia="Comic Sans MS" w:hAnsi="Comic Sans MS" w:cs="Comic Sans MS"/>
          <w:b/>
          <w:sz w:val="28"/>
          <w:szCs w:val="28"/>
          <w:u w:val="single"/>
        </w:rPr>
        <w:t>Remote Learning Monitoring</w:t>
      </w:r>
    </w:p>
    <w:p w:rsidR="009A0556" w:rsidRDefault="00EE5E96">
      <w:pPr>
        <w:numPr>
          <w:ilvl w:val="0"/>
          <w:numId w:val="1"/>
        </w:numPr>
        <w:spacing w:after="0"/>
        <w:jc w:val="center"/>
        <w:rPr>
          <w:sz w:val="24"/>
          <w:szCs w:val="24"/>
          <w:highlight w:val="white"/>
        </w:rPr>
      </w:pPr>
      <w:r>
        <w:rPr>
          <w:rFonts w:ascii="Comic Sans MS" w:eastAsia="Comic Sans MS" w:hAnsi="Comic Sans MS" w:cs="Comic Sans MS"/>
          <w:sz w:val="24"/>
          <w:szCs w:val="24"/>
          <w:highlight w:val="white"/>
        </w:rPr>
        <w:t>Students who are absent 10 or more consecutive days will be dropped and will have to re-register.</w:t>
      </w:r>
    </w:p>
    <w:p w:rsidR="009A0556" w:rsidRDefault="00EE5E96">
      <w:pPr>
        <w:numPr>
          <w:ilvl w:val="0"/>
          <w:numId w:val="1"/>
        </w:numPr>
        <w:spacing w:after="0"/>
        <w:jc w:val="center"/>
        <w:rPr>
          <w:rFonts w:ascii="Comic Sans MS" w:eastAsia="Comic Sans MS" w:hAnsi="Comic Sans MS" w:cs="Comic Sans MS"/>
          <w:sz w:val="24"/>
          <w:szCs w:val="24"/>
          <w:highlight w:val="white"/>
        </w:rPr>
      </w:pPr>
      <w:r>
        <w:rPr>
          <w:rFonts w:ascii="Comic Sans MS" w:eastAsia="Comic Sans MS" w:hAnsi="Comic Sans MS" w:cs="Comic Sans MS"/>
          <w:sz w:val="24"/>
          <w:szCs w:val="24"/>
          <w:highlight w:val="white"/>
        </w:rPr>
        <w:t>Any students not actively participating or visual in class will receive a phone call home and a notification sent to the principal.</w:t>
      </w:r>
    </w:p>
    <w:p w:rsidR="009A0556" w:rsidRDefault="00EE5E96">
      <w:pPr>
        <w:numPr>
          <w:ilvl w:val="0"/>
          <w:numId w:val="1"/>
        </w:numPr>
        <w:jc w:val="center"/>
        <w:rPr>
          <w:rFonts w:ascii="Comic Sans MS" w:eastAsia="Comic Sans MS" w:hAnsi="Comic Sans MS" w:cs="Comic Sans MS"/>
          <w:sz w:val="24"/>
          <w:szCs w:val="24"/>
          <w:highlight w:val="white"/>
        </w:rPr>
      </w:pPr>
      <w:r>
        <w:rPr>
          <w:rFonts w:ascii="Comic Sans MS" w:eastAsia="Comic Sans MS" w:hAnsi="Comic Sans MS" w:cs="Comic Sans MS"/>
          <w:sz w:val="24"/>
          <w:szCs w:val="24"/>
          <w:highlight w:val="white"/>
        </w:rPr>
        <w:t>Parents will be notified about any student that has not completed or turned any assignments. (Remember Grades will be issued</w:t>
      </w:r>
      <w:r>
        <w:rPr>
          <w:rFonts w:ascii="Comic Sans MS" w:eastAsia="Comic Sans MS" w:hAnsi="Comic Sans MS" w:cs="Comic Sans MS"/>
          <w:sz w:val="24"/>
          <w:szCs w:val="24"/>
          <w:highlight w:val="white"/>
        </w:rPr>
        <w:t xml:space="preserve"> as A, B, C, D or F)</w:t>
      </w:r>
    </w:p>
    <w:p w:rsidR="009A0556" w:rsidRDefault="00EE5E96">
      <w:pPr>
        <w:ind w:left="360"/>
        <w:jc w:val="center"/>
        <w:rPr>
          <w:rFonts w:ascii="Comic Sans MS" w:eastAsia="Comic Sans MS" w:hAnsi="Comic Sans MS" w:cs="Comic Sans MS"/>
          <w:b/>
          <w:sz w:val="28"/>
          <w:szCs w:val="28"/>
          <w:u w:val="single"/>
        </w:rPr>
      </w:pPr>
      <w:r>
        <w:rPr>
          <w:rFonts w:ascii="Comic Sans MS" w:eastAsia="Comic Sans MS" w:hAnsi="Comic Sans MS" w:cs="Comic Sans MS"/>
          <w:b/>
          <w:sz w:val="28"/>
          <w:szCs w:val="28"/>
          <w:u w:val="single"/>
        </w:rPr>
        <w:t>In person monitoring</w:t>
      </w:r>
    </w:p>
    <w:p w:rsidR="009A0556" w:rsidRDefault="00EE5E96">
      <w:pPr>
        <w:ind w:left="36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 Behaviors are managed by a color behavior chart.  Those students that consistently follow directions will receive highlands high fives or stickers to add to their behavior chart throughout the day for being respec</w:t>
      </w:r>
      <w:r>
        <w:rPr>
          <w:rFonts w:ascii="Comic Sans MS" w:eastAsia="Comic Sans MS" w:hAnsi="Comic Sans MS" w:cs="Comic Sans MS"/>
          <w:sz w:val="24"/>
          <w:szCs w:val="24"/>
        </w:rPr>
        <w:t xml:space="preserve">tful, responsible, </w:t>
      </w:r>
      <w:r>
        <w:rPr>
          <w:rFonts w:ascii="Comic Sans MS" w:eastAsia="Comic Sans MS" w:hAnsi="Comic Sans MS" w:cs="Comic Sans MS"/>
          <w:sz w:val="24"/>
          <w:szCs w:val="24"/>
        </w:rPr>
        <w:lastRenderedPageBreak/>
        <w:t>and safe.  If the students stay on green by the end of the day, the student will receive a sticker on their sticker chart.</w:t>
      </w:r>
    </w:p>
    <w:p w:rsidR="009A0556" w:rsidRDefault="00EE5E96">
      <w:pPr>
        <w:rPr>
          <w:rFonts w:ascii="Comic Sans MS" w:eastAsia="Comic Sans MS" w:hAnsi="Comic Sans MS" w:cs="Comic Sans MS"/>
          <w:sz w:val="24"/>
          <w:szCs w:val="24"/>
        </w:rPr>
      </w:pPr>
      <w:r>
        <w:rPr>
          <w:rFonts w:ascii="Comic Sans MS" w:eastAsia="Comic Sans MS" w:hAnsi="Comic Sans MS" w:cs="Comic Sans MS"/>
          <w:sz w:val="24"/>
          <w:szCs w:val="24"/>
        </w:rPr>
        <w:t>If the student(s) do not follow the rules as listed above the following consequences are implemented.</w:t>
      </w:r>
    </w:p>
    <w:p w:rsidR="009A0556" w:rsidRDefault="00EE5E96">
      <w:pPr>
        <w:ind w:left="360"/>
        <w:jc w:val="center"/>
        <w:rPr>
          <w:rFonts w:ascii="Comic Sans MS" w:eastAsia="Comic Sans MS" w:hAnsi="Comic Sans MS" w:cs="Comic Sans MS"/>
          <w:sz w:val="24"/>
          <w:szCs w:val="24"/>
        </w:rPr>
      </w:pPr>
      <w:r>
        <w:rPr>
          <w:rFonts w:ascii="Comic Sans MS" w:eastAsia="Comic Sans MS" w:hAnsi="Comic Sans MS" w:cs="Comic Sans MS"/>
          <w:sz w:val="24"/>
          <w:szCs w:val="24"/>
        </w:rPr>
        <w:t>Warning-Stud</w:t>
      </w:r>
      <w:r>
        <w:rPr>
          <w:rFonts w:ascii="Comic Sans MS" w:eastAsia="Comic Sans MS" w:hAnsi="Comic Sans MS" w:cs="Comic Sans MS"/>
          <w:sz w:val="24"/>
          <w:szCs w:val="24"/>
        </w:rPr>
        <w:t>ents will receive ONE warning and given a chance to change their behavior.</w:t>
      </w:r>
    </w:p>
    <w:p w:rsidR="009A0556" w:rsidRDefault="00EE5E96">
      <w:pPr>
        <w:numPr>
          <w:ilvl w:val="0"/>
          <w:numId w:val="6"/>
        </w:numPr>
        <w:spacing w:after="0"/>
        <w:jc w:val="center"/>
        <w:rPr>
          <w:rFonts w:ascii="Comic Sans MS" w:eastAsia="Comic Sans MS" w:hAnsi="Comic Sans MS" w:cs="Comic Sans MS"/>
          <w:sz w:val="24"/>
          <w:szCs w:val="24"/>
        </w:rPr>
      </w:pPr>
      <w:r>
        <w:rPr>
          <w:rFonts w:ascii="Comic Sans MS" w:eastAsia="Comic Sans MS" w:hAnsi="Comic Sans MS" w:cs="Comic Sans MS"/>
          <w:sz w:val="24"/>
          <w:szCs w:val="24"/>
        </w:rPr>
        <w:t>Color Change-from green to yellow-Loss of 5 minutes of free time</w:t>
      </w:r>
    </w:p>
    <w:p w:rsidR="009A0556" w:rsidRDefault="00EE5E96">
      <w:pPr>
        <w:numPr>
          <w:ilvl w:val="0"/>
          <w:numId w:val="6"/>
        </w:numPr>
        <w:spacing w:after="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Color Change-from yellow to orange- Loss of 10 minutes free time-Parent Note </w:t>
      </w:r>
    </w:p>
    <w:p w:rsidR="009A0556" w:rsidRDefault="00EE5E96">
      <w:pPr>
        <w:numPr>
          <w:ilvl w:val="0"/>
          <w:numId w:val="6"/>
        </w:numPr>
        <w:spacing w:after="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Color Change-from orange to red- Loss </w:t>
      </w:r>
      <w:r>
        <w:rPr>
          <w:rFonts w:ascii="Comic Sans MS" w:eastAsia="Comic Sans MS" w:hAnsi="Comic Sans MS" w:cs="Comic Sans MS"/>
          <w:sz w:val="24"/>
          <w:szCs w:val="24"/>
        </w:rPr>
        <w:t>of all free time-Parent Note and Phone Call</w:t>
      </w:r>
    </w:p>
    <w:p w:rsidR="009A0556" w:rsidRDefault="00EE5E96">
      <w:pPr>
        <w:numPr>
          <w:ilvl w:val="0"/>
          <w:numId w:val="6"/>
        </w:numPr>
        <w:spacing w:after="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Color Change: anything after red- Phone Call-Sent to office. </w:t>
      </w:r>
    </w:p>
    <w:p w:rsidR="009A0556" w:rsidRDefault="00EE5E96">
      <w:pPr>
        <w:numPr>
          <w:ilvl w:val="0"/>
          <w:numId w:val="6"/>
        </w:numPr>
        <w:spacing w:after="0"/>
        <w:jc w:val="center"/>
        <w:rPr>
          <w:rFonts w:ascii="Comic Sans MS" w:eastAsia="Comic Sans MS" w:hAnsi="Comic Sans MS" w:cs="Comic Sans MS"/>
          <w:sz w:val="24"/>
          <w:szCs w:val="24"/>
        </w:rPr>
      </w:pPr>
      <w:r>
        <w:rPr>
          <w:rFonts w:ascii="Comic Sans MS" w:eastAsia="Comic Sans MS" w:hAnsi="Comic Sans MS" w:cs="Comic Sans MS"/>
          <w:sz w:val="24"/>
          <w:szCs w:val="24"/>
        </w:rPr>
        <w:t>(Mandatory Parent Conference)</w:t>
      </w:r>
    </w:p>
    <w:p w:rsidR="009A0556" w:rsidRDefault="009A0556">
      <w:pPr>
        <w:spacing w:after="0"/>
        <w:ind w:left="720"/>
        <w:rPr>
          <w:rFonts w:ascii="Comic Sans MS" w:eastAsia="Comic Sans MS" w:hAnsi="Comic Sans MS" w:cs="Comic Sans MS"/>
          <w:sz w:val="24"/>
          <w:szCs w:val="24"/>
        </w:rPr>
      </w:pPr>
    </w:p>
    <w:p w:rsidR="009A0556" w:rsidRDefault="00EE5E96">
      <w:pPr>
        <w:spacing w:after="0"/>
        <w:ind w:left="720"/>
        <w:rPr>
          <w:rFonts w:ascii="Comic Sans MS" w:eastAsia="Comic Sans MS" w:hAnsi="Comic Sans MS" w:cs="Comic Sans MS"/>
          <w:sz w:val="24"/>
          <w:szCs w:val="24"/>
        </w:rPr>
      </w:pPr>
      <w:r>
        <w:rPr>
          <w:rFonts w:ascii="Comic Sans MS" w:eastAsia="Comic Sans MS" w:hAnsi="Comic Sans MS" w:cs="Comic Sans MS"/>
          <w:sz w:val="24"/>
          <w:szCs w:val="24"/>
        </w:rPr>
        <w:t>*Note: Students will receive an opportunity to change their colors back to the previous color depending on behavior! Ho</w:t>
      </w:r>
      <w:r>
        <w:rPr>
          <w:rFonts w:ascii="Comic Sans MS" w:eastAsia="Comic Sans MS" w:hAnsi="Comic Sans MS" w:cs="Comic Sans MS"/>
          <w:sz w:val="24"/>
          <w:szCs w:val="24"/>
        </w:rPr>
        <w:t>wever, a parent note or phone call will still be sent/made.</w:t>
      </w:r>
    </w:p>
    <w:p w:rsidR="009A0556" w:rsidRDefault="00EE5E96">
      <w:pPr>
        <w:spacing w:after="0"/>
        <w:ind w:left="720"/>
        <w:jc w:val="cente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 xml:space="preserve">Individual </w:t>
      </w:r>
      <w:proofErr w:type="gramStart"/>
      <w:r>
        <w:rPr>
          <w:rFonts w:ascii="Comic Sans MS" w:eastAsia="Comic Sans MS" w:hAnsi="Comic Sans MS" w:cs="Comic Sans MS"/>
          <w:b/>
          <w:sz w:val="24"/>
          <w:szCs w:val="24"/>
          <w:u w:val="single"/>
        </w:rPr>
        <w:t>In</w:t>
      </w:r>
      <w:proofErr w:type="gramEnd"/>
      <w:r>
        <w:rPr>
          <w:rFonts w:ascii="Comic Sans MS" w:eastAsia="Comic Sans MS" w:hAnsi="Comic Sans MS" w:cs="Comic Sans MS"/>
          <w:b/>
          <w:sz w:val="24"/>
          <w:szCs w:val="24"/>
          <w:u w:val="single"/>
        </w:rPr>
        <w:t xml:space="preserve"> Person Student Rewards may include:</w:t>
      </w:r>
    </w:p>
    <w:p w:rsidR="009A0556" w:rsidRDefault="00EE5E96">
      <w:pPr>
        <w:numPr>
          <w:ilvl w:val="0"/>
          <w:numId w:val="7"/>
        </w:numPr>
        <w:spacing w:after="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Free game time </w:t>
      </w:r>
    </w:p>
    <w:p w:rsidR="009A0556" w:rsidRDefault="00EE5E96">
      <w:pPr>
        <w:numPr>
          <w:ilvl w:val="0"/>
          <w:numId w:val="7"/>
        </w:numPr>
        <w:spacing w:after="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Free computer time </w:t>
      </w:r>
    </w:p>
    <w:p w:rsidR="009A0556" w:rsidRDefault="00EE5E96">
      <w:pPr>
        <w:numPr>
          <w:ilvl w:val="0"/>
          <w:numId w:val="7"/>
        </w:numPr>
        <w:spacing w:after="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No homework Pass </w:t>
      </w:r>
    </w:p>
    <w:p w:rsidR="009A0556" w:rsidRDefault="00EE5E96">
      <w:pPr>
        <w:numPr>
          <w:ilvl w:val="0"/>
          <w:numId w:val="7"/>
        </w:numPr>
        <w:spacing w:after="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Prizes from the treasure chest </w:t>
      </w:r>
    </w:p>
    <w:p w:rsidR="009A0556" w:rsidRDefault="00EE5E96">
      <w:pPr>
        <w:numPr>
          <w:ilvl w:val="0"/>
          <w:numId w:val="7"/>
        </w:numPr>
        <w:jc w:val="center"/>
        <w:rPr>
          <w:rFonts w:ascii="Comic Sans MS" w:eastAsia="Comic Sans MS" w:hAnsi="Comic Sans MS" w:cs="Comic Sans MS"/>
          <w:sz w:val="24"/>
          <w:szCs w:val="24"/>
        </w:rPr>
      </w:pPr>
      <w:r>
        <w:rPr>
          <w:rFonts w:ascii="Comic Sans MS" w:eastAsia="Comic Sans MS" w:hAnsi="Comic Sans MS" w:cs="Comic Sans MS"/>
          <w:sz w:val="24"/>
          <w:szCs w:val="24"/>
        </w:rPr>
        <w:t>High Five Store (prices vary)</w:t>
      </w:r>
    </w:p>
    <w:p w:rsidR="009A0556" w:rsidRDefault="00EE5E96">
      <w:pPr>
        <w:jc w:val="cente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Class Rewards</w:t>
      </w:r>
    </w:p>
    <w:p w:rsidR="009A0556" w:rsidRDefault="00EE5E96">
      <w:pPr>
        <w:numPr>
          <w:ilvl w:val="0"/>
          <w:numId w:val="8"/>
        </w:numPr>
        <w:spacing w:after="0"/>
        <w:jc w:val="center"/>
        <w:rPr>
          <w:sz w:val="24"/>
          <w:szCs w:val="24"/>
        </w:rPr>
      </w:pPr>
      <w:r>
        <w:rPr>
          <w:rFonts w:ascii="Comic Sans MS" w:eastAsia="Comic Sans MS" w:hAnsi="Comic Sans MS" w:cs="Comic Sans MS"/>
          <w:sz w:val="24"/>
          <w:szCs w:val="24"/>
        </w:rPr>
        <w:t>Whole Class Extra Recess</w:t>
      </w:r>
    </w:p>
    <w:p w:rsidR="009A0556" w:rsidRDefault="00EE5E96">
      <w:pPr>
        <w:numPr>
          <w:ilvl w:val="0"/>
          <w:numId w:val="8"/>
        </w:numPr>
        <w:spacing w:after="0"/>
        <w:jc w:val="center"/>
        <w:rPr>
          <w:sz w:val="24"/>
          <w:szCs w:val="24"/>
        </w:rPr>
      </w:pPr>
      <w:r>
        <w:rPr>
          <w:rFonts w:ascii="Comic Sans MS" w:eastAsia="Comic Sans MS" w:hAnsi="Comic Sans MS" w:cs="Comic Sans MS"/>
          <w:sz w:val="24"/>
          <w:szCs w:val="24"/>
        </w:rPr>
        <w:t>Free Time</w:t>
      </w:r>
    </w:p>
    <w:p w:rsidR="009A0556" w:rsidRDefault="00EE5E96">
      <w:pPr>
        <w:numPr>
          <w:ilvl w:val="0"/>
          <w:numId w:val="8"/>
        </w:numPr>
        <w:spacing w:after="0"/>
        <w:jc w:val="center"/>
        <w:rPr>
          <w:sz w:val="24"/>
          <w:szCs w:val="24"/>
        </w:rPr>
      </w:pPr>
      <w:r>
        <w:rPr>
          <w:rFonts w:ascii="Comic Sans MS" w:eastAsia="Comic Sans MS" w:hAnsi="Comic Sans MS" w:cs="Comic Sans MS"/>
          <w:sz w:val="24"/>
          <w:szCs w:val="24"/>
        </w:rPr>
        <w:t>Party (may vary from popcorn to pizza party)</w:t>
      </w:r>
    </w:p>
    <w:p w:rsidR="009A0556" w:rsidRDefault="00EE5E96">
      <w:pPr>
        <w:numPr>
          <w:ilvl w:val="0"/>
          <w:numId w:val="8"/>
        </w:numPr>
        <w:spacing w:after="0"/>
        <w:jc w:val="center"/>
        <w:rPr>
          <w:sz w:val="24"/>
          <w:szCs w:val="24"/>
        </w:rPr>
      </w:pPr>
      <w:r>
        <w:rPr>
          <w:rFonts w:ascii="Comic Sans MS" w:eastAsia="Comic Sans MS" w:hAnsi="Comic Sans MS" w:cs="Comic Sans MS"/>
          <w:sz w:val="24"/>
          <w:szCs w:val="24"/>
        </w:rPr>
        <w:t>Movie Day</w:t>
      </w:r>
    </w:p>
    <w:p w:rsidR="009A0556" w:rsidRDefault="009A0556">
      <w:pPr>
        <w:spacing w:after="0"/>
        <w:rPr>
          <w:rFonts w:ascii="Comic Sans MS" w:eastAsia="Comic Sans MS" w:hAnsi="Comic Sans MS" w:cs="Comic Sans MS"/>
          <w:sz w:val="24"/>
          <w:szCs w:val="24"/>
        </w:rPr>
      </w:pPr>
    </w:p>
    <w:p w:rsidR="009A0556" w:rsidRDefault="009A0556">
      <w:pPr>
        <w:spacing w:after="0"/>
        <w:rPr>
          <w:rFonts w:ascii="Comic Sans MS" w:eastAsia="Comic Sans MS" w:hAnsi="Comic Sans MS" w:cs="Comic Sans MS"/>
          <w:sz w:val="24"/>
          <w:szCs w:val="24"/>
        </w:rPr>
      </w:pPr>
    </w:p>
    <w:p w:rsidR="009A0556" w:rsidRDefault="00EE5E96">
      <w:pPr>
        <w:spacing w:after="0"/>
        <w:jc w:val="cente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Remote Learning Rewards</w:t>
      </w:r>
    </w:p>
    <w:p w:rsidR="009A0556" w:rsidRDefault="00EE5E96">
      <w:pPr>
        <w:numPr>
          <w:ilvl w:val="0"/>
          <w:numId w:val="2"/>
        </w:numPr>
        <w:spacing w:after="0"/>
        <w:jc w:val="center"/>
        <w:rPr>
          <w:rFonts w:ascii="Comic Sans MS" w:eastAsia="Comic Sans MS" w:hAnsi="Comic Sans MS" w:cs="Comic Sans MS"/>
          <w:sz w:val="24"/>
          <w:szCs w:val="24"/>
        </w:rPr>
      </w:pPr>
      <w:r>
        <w:rPr>
          <w:rFonts w:ascii="Comic Sans MS" w:eastAsia="Comic Sans MS" w:hAnsi="Comic Sans MS" w:cs="Comic Sans MS"/>
          <w:sz w:val="24"/>
          <w:szCs w:val="24"/>
        </w:rPr>
        <w:lastRenderedPageBreak/>
        <w:t>Break time</w:t>
      </w:r>
    </w:p>
    <w:p w:rsidR="009A0556" w:rsidRDefault="00EE5E96">
      <w:pPr>
        <w:numPr>
          <w:ilvl w:val="0"/>
          <w:numId w:val="2"/>
        </w:numPr>
        <w:spacing w:after="0"/>
        <w:jc w:val="center"/>
        <w:rPr>
          <w:rFonts w:ascii="Comic Sans MS" w:eastAsia="Comic Sans MS" w:hAnsi="Comic Sans MS" w:cs="Comic Sans MS"/>
          <w:sz w:val="24"/>
          <w:szCs w:val="24"/>
        </w:rPr>
      </w:pPr>
      <w:r>
        <w:rPr>
          <w:rFonts w:ascii="Comic Sans MS" w:eastAsia="Comic Sans MS" w:hAnsi="Comic Sans MS" w:cs="Comic Sans MS"/>
          <w:sz w:val="24"/>
          <w:szCs w:val="24"/>
        </w:rPr>
        <w:t>Appreciation Times</w:t>
      </w:r>
    </w:p>
    <w:p w:rsidR="009A0556" w:rsidRDefault="00EE5E96">
      <w:pPr>
        <w:numPr>
          <w:ilvl w:val="0"/>
          <w:numId w:val="2"/>
        </w:numPr>
        <w:spacing w:after="0"/>
        <w:jc w:val="center"/>
        <w:rPr>
          <w:rFonts w:ascii="Comic Sans MS" w:eastAsia="Comic Sans MS" w:hAnsi="Comic Sans MS" w:cs="Comic Sans MS"/>
          <w:sz w:val="24"/>
          <w:szCs w:val="24"/>
        </w:rPr>
      </w:pPr>
      <w:r>
        <w:rPr>
          <w:rFonts w:ascii="Comic Sans MS" w:eastAsia="Comic Sans MS" w:hAnsi="Comic Sans MS" w:cs="Comic Sans MS"/>
          <w:sz w:val="24"/>
          <w:szCs w:val="24"/>
        </w:rPr>
        <w:t>Show and Tell</w:t>
      </w:r>
    </w:p>
    <w:p w:rsidR="009A0556" w:rsidRDefault="00EE5E96">
      <w:pPr>
        <w:numPr>
          <w:ilvl w:val="0"/>
          <w:numId w:val="2"/>
        </w:numPr>
        <w:spacing w:after="0"/>
        <w:jc w:val="center"/>
        <w:rPr>
          <w:rFonts w:ascii="Comic Sans MS" w:eastAsia="Comic Sans MS" w:hAnsi="Comic Sans MS" w:cs="Comic Sans MS"/>
          <w:sz w:val="24"/>
          <w:szCs w:val="24"/>
        </w:rPr>
      </w:pPr>
      <w:r>
        <w:rPr>
          <w:rFonts w:ascii="Comic Sans MS" w:eastAsia="Comic Sans MS" w:hAnsi="Comic Sans MS" w:cs="Comic Sans MS"/>
          <w:sz w:val="24"/>
          <w:szCs w:val="24"/>
        </w:rPr>
        <w:t>Certificates</w:t>
      </w:r>
    </w:p>
    <w:p w:rsidR="009A0556" w:rsidRDefault="00EE5E96">
      <w:pPr>
        <w:numPr>
          <w:ilvl w:val="0"/>
          <w:numId w:val="2"/>
        </w:numPr>
        <w:jc w:val="center"/>
        <w:rPr>
          <w:rFonts w:ascii="Comic Sans MS" w:eastAsia="Comic Sans MS" w:hAnsi="Comic Sans MS" w:cs="Comic Sans MS"/>
          <w:sz w:val="24"/>
          <w:szCs w:val="24"/>
        </w:rPr>
      </w:pPr>
      <w:r>
        <w:rPr>
          <w:rFonts w:ascii="Comic Sans MS" w:eastAsia="Comic Sans MS" w:hAnsi="Comic Sans MS" w:cs="Comic Sans MS"/>
          <w:sz w:val="24"/>
          <w:szCs w:val="24"/>
        </w:rPr>
        <w:t>Surprise Gift from teacher</w:t>
      </w:r>
    </w:p>
    <w:p w:rsidR="009A0556" w:rsidRDefault="009A0556">
      <w:pPr>
        <w:pBdr>
          <w:top w:val="nil"/>
          <w:left w:val="nil"/>
          <w:bottom w:val="nil"/>
          <w:right w:val="nil"/>
          <w:between w:val="nil"/>
        </w:pBdr>
        <w:spacing w:after="0"/>
        <w:ind w:left="720"/>
        <w:rPr>
          <w:rFonts w:ascii="Comic Sans MS" w:eastAsia="Comic Sans MS" w:hAnsi="Comic Sans MS" w:cs="Comic Sans MS"/>
          <w:color w:val="000000"/>
          <w:sz w:val="24"/>
          <w:szCs w:val="24"/>
        </w:rPr>
      </w:pPr>
    </w:p>
    <w:p w:rsidR="009A0556" w:rsidRDefault="009A0556">
      <w:pPr>
        <w:pBdr>
          <w:top w:val="nil"/>
          <w:left w:val="nil"/>
          <w:bottom w:val="nil"/>
          <w:right w:val="nil"/>
          <w:between w:val="nil"/>
        </w:pBdr>
        <w:spacing w:after="0"/>
        <w:ind w:left="720"/>
        <w:jc w:val="center"/>
        <w:rPr>
          <w:rFonts w:ascii="Meddon" w:eastAsia="Meddon" w:hAnsi="Meddon" w:cs="Meddon"/>
          <w:b/>
          <w:color w:val="000000"/>
          <w:sz w:val="48"/>
          <w:szCs w:val="48"/>
          <w:u w:val="single"/>
        </w:rPr>
      </w:pPr>
    </w:p>
    <w:p w:rsidR="009A0556" w:rsidRDefault="009A0556">
      <w:pPr>
        <w:pBdr>
          <w:top w:val="nil"/>
          <w:left w:val="nil"/>
          <w:bottom w:val="nil"/>
          <w:right w:val="nil"/>
          <w:between w:val="nil"/>
        </w:pBdr>
        <w:spacing w:after="0"/>
        <w:ind w:left="720"/>
        <w:jc w:val="center"/>
        <w:rPr>
          <w:rFonts w:ascii="Meddon" w:eastAsia="Meddon" w:hAnsi="Meddon" w:cs="Meddon"/>
          <w:b/>
          <w:sz w:val="48"/>
          <w:szCs w:val="48"/>
          <w:u w:val="single"/>
        </w:rPr>
      </w:pPr>
    </w:p>
    <w:p w:rsidR="009A0556" w:rsidRDefault="009A0556">
      <w:pPr>
        <w:pBdr>
          <w:top w:val="nil"/>
          <w:left w:val="nil"/>
          <w:bottom w:val="nil"/>
          <w:right w:val="nil"/>
          <w:between w:val="nil"/>
        </w:pBdr>
        <w:spacing w:after="0"/>
        <w:ind w:left="1080"/>
        <w:rPr>
          <w:rFonts w:ascii="Comic Sans MS" w:eastAsia="Comic Sans MS" w:hAnsi="Comic Sans MS" w:cs="Comic Sans MS"/>
          <w:color w:val="000000"/>
          <w:sz w:val="24"/>
          <w:szCs w:val="24"/>
        </w:rPr>
      </w:pPr>
    </w:p>
    <w:p w:rsidR="009A0556" w:rsidRDefault="009A0556">
      <w:pPr>
        <w:pBdr>
          <w:top w:val="nil"/>
          <w:left w:val="nil"/>
          <w:bottom w:val="nil"/>
          <w:right w:val="nil"/>
          <w:between w:val="nil"/>
        </w:pBdr>
        <w:ind w:left="1080"/>
        <w:rPr>
          <w:rFonts w:ascii="Comic Sans MS" w:eastAsia="Comic Sans MS" w:hAnsi="Comic Sans MS" w:cs="Comic Sans MS"/>
          <w:color w:val="000000"/>
          <w:sz w:val="24"/>
          <w:szCs w:val="24"/>
        </w:rPr>
      </w:pPr>
    </w:p>
    <w:p w:rsidR="009A0556" w:rsidRDefault="009A0556">
      <w:pPr>
        <w:ind w:left="720"/>
        <w:rPr>
          <w:rFonts w:ascii="Comic Sans MS" w:eastAsia="Comic Sans MS" w:hAnsi="Comic Sans MS" w:cs="Comic Sans MS"/>
          <w:sz w:val="24"/>
          <w:szCs w:val="24"/>
        </w:rPr>
      </w:pPr>
    </w:p>
    <w:p w:rsidR="009A0556" w:rsidRDefault="009A0556">
      <w:pPr>
        <w:jc w:val="right"/>
        <w:rPr>
          <w:sz w:val="24"/>
          <w:szCs w:val="24"/>
        </w:rPr>
      </w:pPr>
    </w:p>
    <w:p w:rsidR="009A0556" w:rsidRDefault="00EE5E96">
      <w:pPr>
        <w:spacing w:after="0" w:line="240" w:lineRule="auto"/>
        <w:jc w:val="center"/>
        <w:rPr>
          <w:rFonts w:ascii="Ruge Boogie" w:eastAsia="Ruge Boogie" w:hAnsi="Ruge Boogie" w:cs="Ruge Boogie"/>
          <w:sz w:val="36"/>
          <w:szCs w:val="36"/>
        </w:rPr>
      </w:pPr>
      <w:r>
        <w:rPr>
          <w:rFonts w:ascii="Ruge Boogie" w:eastAsia="Ruge Boogie" w:hAnsi="Ruge Boogie" w:cs="Ruge Boogie"/>
          <w:sz w:val="36"/>
          <w:szCs w:val="36"/>
        </w:rPr>
        <w:t xml:space="preserve">     </w:t>
      </w:r>
    </w:p>
    <w:p w:rsidR="009A0556" w:rsidRDefault="009A0556">
      <w:pPr>
        <w:spacing w:after="0" w:line="240" w:lineRule="auto"/>
        <w:jc w:val="center"/>
        <w:rPr>
          <w:rFonts w:ascii="Ruge Boogie" w:eastAsia="Ruge Boogie" w:hAnsi="Ruge Boogie" w:cs="Ruge Boogie"/>
          <w:sz w:val="36"/>
          <w:szCs w:val="36"/>
        </w:rPr>
      </w:pPr>
    </w:p>
    <w:p w:rsidR="009A0556" w:rsidRDefault="009A0556">
      <w:pPr>
        <w:spacing w:after="0" w:line="240" w:lineRule="auto"/>
        <w:jc w:val="center"/>
        <w:rPr>
          <w:rFonts w:ascii="Ruge Boogie" w:eastAsia="Ruge Boogie" w:hAnsi="Ruge Boogie" w:cs="Ruge Boogie"/>
          <w:b/>
          <w:sz w:val="36"/>
          <w:szCs w:val="36"/>
          <w:u w:val="single"/>
        </w:rPr>
      </w:pPr>
    </w:p>
    <w:p w:rsidR="009A0556" w:rsidRDefault="009A0556">
      <w:pPr>
        <w:spacing w:after="0" w:line="240" w:lineRule="auto"/>
        <w:jc w:val="center"/>
        <w:rPr>
          <w:rFonts w:ascii="Ruge Boogie" w:eastAsia="Ruge Boogie" w:hAnsi="Ruge Boogie" w:cs="Ruge Boogie"/>
          <w:b/>
          <w:sz w:val="36"/>
          <w:szCs w:val="36"/>
          <w:u w:val="single"/>
        </w:rPr>
      </w:pPr>
    </w:p>
    <w:p w:rsidR="009A0556" w:rsidRDefault="009A0556"/>
    <w:sectPr w:rsidR="009A055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eddon">
    <w:charset w:val="00"/>
    <w:family w:val="auto"/>
    <w:pitch w:val="default"/>
  </w:font>
  <w:font w:name="Ruge Boogi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03FE"/>
    <w:multiLevelType w:val="multilevel"/>
    <w:tmpl w:val="A664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4B028A"/>
    <w:multiLevelType w:val="multilevel"/>
    <w:tmpl w:val="1534EA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2F767A4"/>
    <w:multiLevelType w:val="multilevel"/>
    <w:tmpl w:val="A1F6DD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BE03315"/>
    <w:multiLevelType w:val="multilevel"/>
    <w:tmpl w:val="C270DF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8A7FDA"/>
    <w:multiLevelType w:val="multilevel"/>
    <w:tmpl w:val="3E4EC53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7175451"/>
    <w:multiLevelType w:val="multilevel"/>
    <w:tmpl w:val="CA84DD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C697BFC"/>
    <w:multiLevelType w:val="multilevel"/>
    <w:tmpl w:val="66D8D3C0"/>
    <w:lvl w:ilvl="0">
      <w:start w:val="1"/>
      <w:numFmt w:val="decimal"/>
      <w:lvlText w:val="%1."/>
      <w:lvlJc w:val="left"/>
      <w:pPr>
        <w:ind w:left="720" w:hanging="360"/>
      </w:pPr>
      <w:rPr>
        <w:rFonts w:ascii="Comic Sans MS" w:eastAsia="Comic Sans MS" w:hAnsi="Comic Sans MS" w:cs="Comic Sans M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7606E9A"/>
    <w:multiLevelType w:val="multilevel"/>
    <w:tmpl w:val="C4FC9C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7"/>
  </w:num>
  <w:num w:numId="3">
    <w:abstractNumId w:val="2"/>
  </w:num>
  <w:num w:numId="4">
    <w:abstractNumId w:val="5"/>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56"/>
    <w:rsid w:val="001C3490"/>
    <w:rsid w:val="009A0556"/>
    <w:rsid w:val="00EE5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7323B"/>
  <w15:docId w15:val="{7A0CA6C7-D0A4-4C45-AAD4-F6CF9F3E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haskin@phesd144.com" TargetMode="External"/><Relationship Id="rId3" Type="http://schemas.openxmlformats.org/officeDocument/2006/relationships/styles" Target="styles.xml"/><Relationship Id="rId7" Type="http://schemas.openxmlformats.org/officeDocument/2006/relationships/hyperlink" Target="mailto:nhaskin@phsd144.ne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hsd144.net/" TargetMode="External"/><Relationship Id="rId4" Type="http://schemas.openxmlformats.org/officeDocument/2006/relationships/settings" Target="settings.xml"/><Relationship Id="rId9" Type="http://schemas.openxmlformats.org/officeDocument/2006/relationships/hyperlink" Target="http://www.phsd144.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y97XKRZ8JtvNnMXjJOQ65yO5hw==">AMUW2mVE5DW/cx1GmFAUccCWRoW/9dAve4/znG0ScIdNtD9j1tpGAKSLiftnfGfsyBjLuT6ItaArmFAIj2pjnj0KLvi/q59OMqjDISNaJWqUfocnIs+HChw=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Prairie-Hills ESD 144</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Haskin</dc:creator>
  <cp:lastModifiedBy>Nina Haskin</cp:lastModifiedBy>
  <cp:revision>3</cp:revision>
  <dcterms:created xsi:type="dcterms:W3CDTF">2020-09-10T21:08:00Z</dcterms:created>
  <dcterms:modified xsi:type="dcterms:W3CDTF">2020-09-10T21:08:00Z</dcterms:modified>
</cp:coreProperties>
</file>